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1C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jc w:val="center"/>
        <w:textAlignment w:val="auto"/>
        <w:rPr>
          <w:rFonts w:hint="eastAsia" w:eastAsia="楷体_GB2312"/>
          <w:sz w:val="44"/>
          <w:szCs w:val="52"/>
          <w:lang w:val="en-US" w:eastAsia="zh-CN"/>
        </w:rPr>
      </w:pPr>
      <w:r>
        <w:rPr>
          <w:rFonts w:hint="eastAsia" w:eastAsia="楷体_GB2312"/>
          <w:sz w:val="44"/>
          <w:szCs w:val="52"/>
          <w:lang w:eastAsia="zh-CN"/>
        </w:rPr>
        <w:t>“</w:t>
      </w:r>
      <w:r>
        <w:rPr>
          <w:rFonts w:hint="eastAsia" w:eastAsia="楷体_GB2312"/>
          <w:sz w:val="44"/>
          <w:szCs w:val="52"/>
          <w:lang w:val="en-US" w:eastAsia="zh-CN"/>
        </w:rPr>
        <w:t>自动化专业综合实践”课程</w:t>
      </w:r>
      <w:r>
        <w:rPr>
          <w:rFonts w:hint="eastAsia" w:eastAsia="楷体_GB2312"/>
          <w:sz w:val="44"/>
          <w:szCs w:val="52"/>
        </w:rPr>
        <w:t>大作业评分</w:t>
      </w:r>
      <w:r>
        <w:rPr>
          <w:rFonts w:hint="eastAsia" w:eastAsia="楷体_GB2312"/>
          <w:sz w:val="44"/>
          <w:szCs w:val="52"/>
          <w:lang w:val="en-US" w:eastAsia="zh-CN"/>
        </w:rPr>
        <w:t>表</w:t>
      </w:r>
    </w:p>
    <w:tbl>
      <w:tblPr>
        <w:tblStyle w:val="4"/>
        <w:tblpPr w:leftFromText="180" w:rightFromText="180" w:vertAnchor="text" w:horzAnchor="page" w:tblpX="1623" w:tblpY="103"/>
        <w:tblOverlap w:val="never"/>
        <w:tblW w:w="90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247"/>
        <w:gridCol w:w="5086"/>
        <w:gridCol w:w="1604"/>
      </w:tblGrid>
      <w:tr w14:paraId="03D45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A4E4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评分点</w:t>
            </w:r>
          </w:p>
        </w:tc>
        <w:tc>
          <w:tcPr>
            <w:tcW w:w="124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41E150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得分范围</w:t>
            </w:r>
          </w:p>
        </w:tc>
        <w:tc>
          <w:tcPr>
            <w:tcW w:w="508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B434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评分标准</w:t>
            </w:r>
          </w:p>
        </w:tc>
        <w:tc>
          <w:tcPr>
            <w:tcW w:w="160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2210A31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得分</w:t>
            </w:r>
          </w:p>
        </w:tc>
      </w:tr>
      <w:tr w14:paraId="7B88F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A7BB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任务</w:t>
            </w:r>
          </w:p>
          <w:p w14:paraId="04CB70C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完成度</w:t>
            </w:r>
          </w:p>
          <w:p w14:paraId="2E351B6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20分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D0E4AD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175C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按时完成全部设计与实现任务，系统功能达标且完整</w:t>
            </w:r>
          </w:p>
        </w:tc>
        <w:tc>
          <w:tcPr>
            <w:tcW w:w="16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316CC72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56D86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F02E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E6A30C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7-14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500C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完成核心任务，系统功能基本达标</w:t>
            </w:r>
          </w:p>
        </w:tc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4086D37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79EB1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C3C6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449426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0-6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D375C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未完成核心任务或功能严重缺失</w:t>
            </w:r>
          </w:p>
        </w:tc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408F37A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6A676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077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9312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报告</w:t>
            </w:r>
          </w:p>
          <w:p w14:paraId="0827D44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规范性</w:t>
            </w:r>
          </w:p>
          <w:p w14:paraId="78D06856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20分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146208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7D4A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报告结构完整（含方案论证、设计过程、实验数据、结果分析），格式规范，逻辑严谨，能清晰表达解决方案</w:t>
            </w:r>
          </w:p>
        </w:tc>
        <w:tc>
          <w:tcPr>
            <w:tcW w:w="16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030B14A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5CC8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F858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E83927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7-14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48FC4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报告结构基本完整，格式较规范，解决方案表达较清晰</w:t>
            </w:r>
          </w:p>
        </w:tc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1CFB016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0E9B6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F905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FF058D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0-6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E901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报告结构混乱，无法清晰呈现解决方案</w:t>
            </w:r>
          </w:p>
        </w:tc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53C1A62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61DE0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D05D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汇报</w:t>
            </w:r>
          </w:p>
          <w:p w14:paraId="2C9562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答辩</w:t>
            </w:r>
          </w:p>
          <w:p w14:paraId="7F31E09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40分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E1B9CD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40分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1AE3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汇报逻辑清晰，能准确阐述解决方案及合理性，回应问题专业且流畅</w:t>
            </w:r>
          </w:p>
        </w:tc>
        <w:tc>
          <w:tcPr>
            <w:tcW w:w="16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1C37472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09E1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0EF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683E9C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29分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DE1CA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汇报较清晰，能基本阐述解决方案，回应问题较准确</w:t>
            </w:r>
          </w:p>
        </w:tc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1F824DD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A23D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0541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D7128B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0-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12分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ABF8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汇报混乱，无法清晰表达解决方案，回应问题存在明显偏差</w:t>
            </w:r>
          </w:p>
        </w:tc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4EAD663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A954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95BE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结果</w:t>
            </w:r>
          </w:p>
          <w:p w14:paraId="4EF1AA9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分析</w:t>
            </w:r>
          </w:p>
          <w:p w14:paraId="3DD7B1BB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20分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CD9B1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15-20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8E0D5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实验数据完整，分析深入（含误差、优化方向），结论合理且有专业依据</w:t>
            </w:r>
          </w:p>
        </w:tc>
        <w:tc>
          <w:tcPr>
            <w:tcW w:w="16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760060E4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58A2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078E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A3CFC8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7-14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2356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数据基本完整，分析较合理，结论有效</w:t>
            </w:r>
          </w:p>
        </w:tc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771D636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C1A8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2CEC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9CD7EA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0-6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分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6198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数据缺失，分析片面，结论无依据</w:t>
            </w:r>
          </w:p>
        </w:tc>
        <w:tc>
          <w:tcPr>
            <w:tcW w:w="1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19E1C59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15A5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41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7EBD5BA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总分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735C86C5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23257C27"/>
    <w:p w14:paraId="311F5F69"/>
    <w:sectPr>
      <w:pgSz w:w="11906" w:h="16838"/>
      <w:pgMar w:top="1304" w:right="1417" w:bottom="130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1" w:fontKey="{EF2FF6AE-4A37-400C-AE1A-CCE75DE85B0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6D71269-B148-4AF8-BD39-639FE034CB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06"/>
    <w:rsid w:val="000C5485"/>
    <w:rsid w:val="00287B21"/>
    <w:rsid w:val="002A5F04"/>
    <w:rsid w:val="003116C8"/>
    <w:rsid w:val="003F418C"/>
    <w:rsid w:val="00460B46"/>
    <w:rsid w:val="005B2EFE"/>
    <w:rsid w:val="00682B06"/>
    <w:rsid w:val="00976B90"/>
    <w:rsid w:val="00CB6E40"/>
    <w:rsid w:val="00D37FE1"/>
    <w:rsid w:val="00DC5E6F"/>
    <w:rsid w:val="00E043CA"/>
    <w:rsid w:val="00FA1812"/>
    <w:rsid w:val="00FD485E"/>
    <w:rsid w:val="02C10646"/>
    <w:rsid w:val="06587D46"/>
    <w:rsid w:val="0800089D"/>
    <w:rsid w:val="0A041F36"/>
    <w:rsid w:val="0A132C02"/>
    <w:rsid w:val="0C540FAF"/>
    <w:rsid w:val="0DF652C0"/>
    <w:rsid w:val="0E3C64B2"/>
    <w:rsid w:val="124F116A"/>
    <w:rsid w:val="12C72A04"/>
    <w:rsid w:val="13961EAE"/>
    <w:rsid w:val="15AF2B93"/>
    <w:rsid w:val="1E272922"/>
    <w:rsid w:val="1FEB3581"/>
    <w:rsid w:val="22234F3A"/>
    <w:rsid w:val="23AD1279"/>
    <w:rsid w:val="248975AD"/>
    <w:rsid w:val="24F42ED8"/>
    <w:rsid w:val="24FF0058"/>
    <w:rsid w:val="283454E6"/>
    <w:rsid w:val="28380084"/>
    <w:rsid w:val="294855A0"/>
    <w:rsid w:val="2A8262B4"/>
    <w:rsid w:val="2BB44A27"/>
    <w:rsid w:val="2BB60EE7"/>
    <w:rsid w:val="2C414C55"/>
    <w:rsid w:val="2C471B3F"/>
    <w:rsid w:val="2EF20488"/>
    <w:rsid w:val="355F614C"/>
    <w:rsid w:val="357A11D7"/>
    <w:rsid w:val="381F6973"/>
    <w:rsid w:val="39CD5D7A"/>
    <w:rsid w:val="3CF96E86"/>
    <w:rsid w:val="3DAB6593"/>
    <w:rsid w:val="3DBF1E7D"/>
    <w:rsid w:val="3F0A537A"/>
    <w:rsid w:val="3FEC09B2"/>
    <w:rsid w:val="42666D6B"/>
    <w:rsid w:val="430243EC"/>
    <w:rsid w:val="45367FA8"/>
    <w:rsid w:val="46072613"/>
    <w:rsid w:val="46280FCB"/>
    <w:rsid w:val="471A6376"/>
    <w:rsid w:val="48401E0D"/>
    <w:rsid w:val="48CB2766"/>
    <w:rsid w:val="4CE06E25"/>
    <w:rsid w:val="4CE3088A"/>
    <w:rsid w:val="4CEA2347"/>
    <w:rsid w:val="51C45B7B"/>
    <w:rsid w:val="52F60FC2"/>
    <w:rsid w:val="56F203CA"/>
    <w:rsid w:val="572B3C88"/>
    <w:rsid w:val="58B52848"/>
    <w:rsid w:val="5ACC5EDD"/>
    <w:rsid w:val="5B123195"/>
    <w:rsid w:val="5B2A6EB5"/>
    <w:rsid w:val="5CC2508E"/>
    <w:rsid w:val="68B95597"/>
    <w:rsid w:val="69401815"/>
    <w:rsid w:val="6B52582F"/>
    <w:rsid w:val="6B813C05"/>
    <w:rsid w:val="6BDE5580"/>
    <w:rsid w:val="6C8661C2"/>
    <w:rsid w:val="6D0E69D1"/>
    <w:rsid w:val="6F132CD7"/>
    <w:rsid w:val="732803DF"/>
    <w:rsid w:val="73B37250"/>
    <w:rsid w:val="74477EFB"/>
    <w:rsid w:val="75763257"/>
    <w:rsid w:val="75D44632"/>
    <w:rsid w:val="77446974"/>
    <w:rsid w:val="7AC90333"/>
    <w:rsid w:val="7C613B24"/>
    <w:rsid w:val="7C7575D0"/>
    <w:rsid w:val="7CBF6E27"/>
    <w:rsid w:val="7F0B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7956</Words>
  <Characters>8756</Characters>
  <Lines>7</Lines>
  <Paragraphs>2</Paragraphs>
  <TotalTime>1</TotalTime>
  <ScaleCrop>false</ScaleCrop>
  <LinksUpToDate>false</LinksUpToDate>
  <CharactersWithSpaces>8837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2024-11-11T06:54:00Z</dcterms:created>
  <dc:creator>office</dc:creator>
  <cp:lastModifiedBy>HZ</cp:lastModifiedBy>
  <dcterms:modified xsi:type="dcterms:W3CDTF">2026-06-03T11:31:08Z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eyJoZGlkIjoiMmNhYWUxZmU1ZjRmMzhiYzczMTFkMTdlZmVjYzNhZjUiLCJ1c2VySWQiOiI0MTQwOTMyODcifQ==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C5442FD63919465797C03CB49C1B2A4A_13</vt:lpwstr>
  </property>
</Properties>
</file>